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9C7C" w14:textId="77777777" w:rsidR="00795A42" w:rsidRPr="00BE6201" w:rsidRDefault="00795A42" w:rsidP="00795A42">
      <w:pPr>
        <w:jc w:val="right"/>
        <w:rPr>
          <w:b/>
        </w:rPr>
      </w:pPr>
      <w:r w:rsidRPr="00BE6201">
        <w:rPr>
          <w:b/>
        </w:rPr>
        <w:t>Anexa nr.3</w:t>
      </w:r>
    </w:p>
    <w:p w14:paraId="410B2FDE" w14:textId="77777777" w:rsidR="00795A42" w:rsidRPr="00BE6201" w:rsidRDefault="00795A42" w:rsidP="00795A42">
      <w:pPr>
        <w:jc w:val="right"/>
        <w:rPr>
          <w:b/>
        </w:rPr>
      </w:pPr>
      <w:r w:rsidRPr="00BE6201">
        <w:rPr>
          <w:b/>
        </w:rPr>
        <w:t xml:space="preserve"> la Procedurile specifice  si din OMADR 1727/2015</w:t>
      </w:r>
    </w:p>
    <w:p w14:paraId="653823EC" w14:textId="77777777" w:rsidR="00795A42" w:rsidRPr="00BE6201" w:rsidRDefault="00795A42" w:rsidP="00795A42">
      <w:pPr>
        <w:jc w:val="center"/>
        <w:rPr>
          <w:b/>
        </w:rPr>
      </w:pPr>
      <w:bookmarkStart w:id="0" w:name="do|ax1^3|al2|pa2"/>
      <w:bookmarkStart w:id="1" w:name="do|ax1^3|al2|pa3"/>
      <w:bookmarkStart w:id="2" w:name="do|ax1^3|al2|pa4"/>
      <w:bookmarkStart w:id="3" w:name="do|ax1^3|al2|pa5"/>
      <w:bookmarkStart w:id="4" w:name="do|ax1^3|al2|pa6"/>
      <w:bookmarkStart w:id="5" w:name="do|ax1^3|al2|pa7"/>
      <w:bookmarkEnd w:id="0"/>
      <w:bookmarkEnd w:id="1"/>
      <w:bookmarkEnd w:id="2"/>
      <w:bookmarkEnd w:id="3"/>
      <w:bookmarkEnd w:id="4"/>
      <w:bookmarkEnd w:id="5"/>
    </w:p>
    <w:p w14:paraId="35C7117E" w14:textId="77777777" w:rsidR="00795A42" w:rsidRPr="00BE6201" w:rsidRDefault="00795A42" w:rsidP="00795A42">
      <w:pPr>
        <w:jc w:val="center"/>
        <w:rPr>
          <w:b/>
        </w:rPr>
      </w:pPr>
      <w:bookmarkStart w:id="6" w:name="do|ax1^3|al2|pa9"/>
      <w:bookmarkStart w:id="7" w:name="do|ax1^3|al2|pa10"/>
      <w:bookmarkEnd w:id="6"/>
      <w:bookmarkEnd w:id="7"/>
      <w:r w:rsidRPr="00BE6201">
        <w:rPr>
          <w:b/>
        </w:rPr>
        <w:t>Sectorul zootehnic</w:t>
      </w:r>
    </w:p>
    <w:p w14:paraId="30F6D2CF" w14:textId="77777777" w:rsidR="00795A42" w:rsidRPr="00BE6201" w:rsidRDefault="00795A42" w:rsidP="00795A42">
      <w:pPr>
        <w:jc w:val="both"/>
      </w:pPr>
      <w:r w:rsidRPr="00BE6201">
        <w:t xml:space="preserve">SC/PFA/ÎI/ÎF/PF .............                                                                                                                 </w:t>
      </w:r>
    </w:p>
    <w:p w14:paraId="08022658" w14:textId="77777777" w:rsidR="00795A42" w:rsidRPr="00BE6201" w:rsidRDefault="00795A42" w:rsidP="00795A42">
      <w:pPr>
        <w:jc w:val="both"/>
      </w:pPr>
      <w:r w:rsidRPr="00BE6201">
        <w:t xml:space="preserve">CUI/CNP ........................                                  </w:t>
      </w:r>
    </w:p>
    <w:p w14:paraId="5585BAF6" w14:textId="77777777" w:rsidR="00795A42" w:rsidRPr="00BE6201" w:rsidRDefault="00795A42" w:rsidP="00795A42">
      <w:pPr>
        <w:jc w:val="both"/>
      </w:pPr>
      <w:r w:rsidRPr="00BE6201">
        <w:t xml:space="preserve">ID APIA .........................                                      </w:t>
      </w:r>
    </w:p>
    <w:p w14:paraId="066243AA" w14:textId="77777777" w:rsidR="00795A42" w:rsidRPr="00BE6201" w:rsidRDefault="00795A42" w:rsidP="00795A42">
      <w:pPr>
        <w:jc w:val="both"/>
      </w:pPr>
      <w:r w:rsidRPr="00BE6201">
        <w:t>Sediul/Domiciliul .................</w:t>
      </w:r>
    </w:p>
    <w:p w14:paraId="02CA9180" w14:textId="77777777" w:rsidR="00795A42" w:rsidRPr="00BE6201" w:rsidRDefault="00795A42" w:rsidP="00795A42">
      <w:pPr>
        <w:jc w:val="both"/>
      </w:pPr>
      <w:r w:rsidRPr="00BE6201">
        <w:t>Localitatea ......................</w:t>
      </w:r>
    </w:p>
    <w:p w14:paraId="303C8C94" w14:textId="77777777" w:rsidR="00795A42" w:rsidRPr="00BE6201" w:rsidRDefault="00795A42" w:rsidP="00795A42">
      <w:pPr>
        <w:jc w:val="both"/>
      </w:pPr>
      <w:r w:rsidRPr="00BE6201">
        <w:t>Judeţul ..................</w:t>
      </w:r>
    </w:p>
    <w:p w14:paraId="30A83BAA" w14:textId="77777777" w:rsidR="00795A42" w:rsidRPr="00BE6201" w:rsidRDefault="00795A42" w:rsidP="00795A42">
      <w:pPr>
        <w:jc w:val="center"/>
        <w:rPr>
          <w:b/>
        </w:rPr>
      </w:pPr>
      <w:r w:rsidRPr="00BE6201">
        <w:rPr>
          <w:b/>
        </w:rPr>
        <w:t>Calculul efectivului rulat/efectivului mediu estimat anual, pentru animale/păsări, respectiv numărul estimat de familii de albine/cutii viermi de mătase în anul……………</w:t>
      </w:r>
    </w:p>
    <w:p w14:paraId="4105C84B" w14:textId="77777777" w:rsidR="00795A42" w:rsidRPr="00BE6201" w:rsidRDefault="00795A42" w:rsidP="00795A42">
      <w:pPr>
        <w:jc w:val="center"/>
        <w:rPr>
          <w:b/>
        </w:rPr>
      </w:pPr>
    </w:p>
    <w:tbl>
      <w:tblPr>
        <w:tblW w:w="9677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2299"/>
        <w:gridCol w:w="2253"/>
        <w:gridCol w:w="2044"/>
      </w:tblGrid>
      <w:tr w:rsidR="00795A42" w:rsidRPr="00BE6201" w14:paraId="65F35589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1AF6E" w14:textId="77777777" w:rsidR="00795A42" w:rsidRPr="00BE6201" w:rsidRDefault="00795A42" w:rsidP="00E93F16">
            <w:pPr>
              <w:jc w:val="center"/>
            </w:pPr>
            <w:r w:rsidRPr="00BE6201">
              <w:t>Specificare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3BBB2" w14:textId="77777777" w:rsidR="00795A42" w:rsidRPr="00BE6201" w:rsidRDefault="00795A42" w:rsidP="00E93F16">
            <w:pPr>
              <w:jc w:val="center"/>
            </w:pPr>
            <w:r w:rsidRPr="00BE6201">
              <w:t>Consumul specific (U.M.)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46000" w14:textId="77777777" w:rsidR="00795A42" w:rsidRPr="00BE6201" w:rsidRDefault="00795A42" w:rsidP="00E93F16">
            <w:pPr>
              <w:jc w:val="center"/>
            </w:pPr>
            <w:r w:rsidRPr="00BE6201">
              <w:t>Efectivul rulat/mediu (UVM)/nr. de familii/cutii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3ACA6" w14:textId="77777777" w:rsidR="00795A42" w:rsidRPr="00BE6201" w:rsidRDefault="00795A42" w:rsidP="00E93F16">
            <w:pPr>
              <w:jc w:val="center"/>
            </w:pPr>
            <w:r w:rsidRPr="00BE6201">
              <w:t>Cantitatea de motorină anuală</w:t>
            </w:r>
            <w:r w:rsidRPr="00BE6201">
              <w:br/>
              <w:t>(litri)</w:t>
            </w:r>
          </w:p>
        </w:tc>
      </w:tr>
      <w:tr w:rsidR="00795A42" w:rsidRPr="00BE6201" w14:paraId="1A0F71CC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6513" w14:textId="77777777" w:rsidR="00795A42" w:rsidRPr="00BE6201" w:rsidRDefault="00795A42" w:rsidP="00E93F16">
            <w:pPr>
              <w:jc w:val="center"/>
            </w:pPr>
            <w:r w:rsidRPr="00BE6201">
              <w:t>(1)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70DB" w14:textId="77777777" w:rsidR="00795A42" w:rsidRPr="00BE6201" w:rsidRDefault="00795A42" w:rsidP="00E93F16">
            <w:pPr>
              <w:jc w:val="center"/>
            </w:pPr>
            <w:r w:rsidRPr="00BE6201">
              <w:t>(2)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4B0F" w14:textId="77777777" w:rsidR="00795A42" w:rsidRPr="00BE6201" w:rsidRDefault="00795A42" w:rsidP="00E93F16">
            <w:pPr>
              <w:jc w:val="center"/>
            </w:pPr>
            <w:r w:rsidRPr="00BE6201">
              <w:t>(3)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85EB" w14:textId="77777777" w:rsidR="00795A42" w:rsidRPr="00BE6201" w:rsidRDefault="00795A42" w:rsidP="00E93F16">
            <w:pPr>
              <w:jc w:val="center"/>
            </w:pPr>
            <w:r w:rsidRPr="00BE6201">
              <w:t>(4) = (2) x (3)</w:t>
            </w:r>
          </w:p>
        </w:tc>
      </w:tr>
      <w:tr w:rsidR="00795A42" w:rsidRPr="00BE6201" w14:paraId="1383E58A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6863" w14:textId="77777777" w:rsidR="00795A42" w:rsidRPr="00BE6201" w:rsidRDefault="00795A42" w:rsidP="00E93F16">
            <w:pPr>
              <w:jc w:val="both"/>
            </w:pPr>
            <w:r w:rsidRPr="00BE6201">
              <w:t>Păsări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A9088" w14:textId="77777777" w:rsidR="00795A42" w:rsidRPr="00BE6201" w:rsidRDefault="00795A42" w:rsidP="00E93F16">
            <w:pPr>
              <w:jc w:val="both"/>
            </w:pPr>
            <w:r w:rsidRPr="00BE6201">
              <w:t>39 litri/UVM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780D6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63388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7838B4DE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9FCC" w14:textId="77777777" w:rsidR="00795A42" w:rsidRPr="00BE6201" w:rsidRDefault="00795A42" w:rsidP="00E93F16">
            <w:pPr>
              <w:jc w:val="both"/>
            </w:pPr>
            <w:r w:rsidRPr="00BE6201">
              <w:t>Porcine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2594" w14:textId="77777777" w:rsidR="00795A42" w:rsidRPr="00BE6201" w:rsidRDefault="00795A42" w:rsidP="00E93F16">
            <w:pPr>
              <w:jc w:val="both"/>
            </w:pPr>
            <w:r w:rsidRPr="00BE6201">
              <w:t>6 litri/UVM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2A21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21C69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33092EF4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FA8DA" w14:textId="77777777" w:rsidR="00795A42" w:rsidRPr="00BE6201" w:rsidRDefault="00795A42" w:rsidP="00E93F16">
            <w:pPr>
              <w:jc w:val="both"/>
            </w:pPr>
            <w:r w:rsidRPr="00BE6201">
              <w:t>Bovine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84F1" w14:textId="77777777" w:rsidR="00795A42" w:rsidRPr="00BE6201" w:rsidRDefault="00795A42" w:rsidP="00E93F16">
            <w:pPr>
              <w:jc w:val="both"/>
            </w:pPr>
            <w:r w:rsidRPr="00BE6201">
              <w:t>56 litri/UVM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1F1E8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A41BF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75CBB7FD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1612" w14:textId="77777777" w:rsidR="00795A42" w:rsidRPr="00BE6201" w:rsidRDefault="00795A42" w:rsidP="00E93F16">
            <w:pPr>
              <w:jc w:val="both"/>
            </w:pPr>
            <w:r w:rsidRPr="00BE6201">
              <w:t>Ovine, caprine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5254" w14:textId="77777777" w:rsidR="00795A42" w:rsidRPr="00BE6201" w:rsidRDefault="00795A42" w:rsidP="00E93F16">
            <w:pPr>
              <w:jc w:val="both"/>
            </w:pPr>
            <w:r w:rsidRPr="00BE6201">
              <w:t>6,75 litri/UVM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55DA6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680E5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3460722C" w14:textId="77777777" w:rsidTr="00795A42">
        <w:trPr>
          <w:tblCellSpacing w:w="0" w:type="dxa"/>
        </w:trPr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E6D35" w14:textId="77777777" w:rsidR="00795A42" w:rsidRPr="00BE6201" w:rsidRDefault="00795A42" w:rsidP="00E93F16">
            <w:pPr>
              <w:jc w:val="both"/>
            </w:pPr>
            <w:r w:rsidRPr="00BE6201">
              <w:t>Albine şi viermi de mătase</w:t>
            </w:r>
          </w:p>
        </w:tc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04D50" w14:textId="77777777" w:rsidR="00795A42" w:rsidRPr="00BE6201" w:rsidRDefault="00795A42" w:rsidP="00E93F16">
            <w:pPr>
              <w:jc w:val="both"/>
            </w:pPr>
            <w:r w:rsidRPr="00BE6201">
              <w:t>18 litri/familie/cutie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2E5B4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31D1B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</w:tbl>
    <w:p w14:paraId="7308C1E5" w14:textId="77777777" w:rsidR="00795A42" w:rsidRPr="00BE6201" w:rsidRDefault="00795A42" w:rsidP="00795A42">
      <w:pPr>
        <w:jc w:val="both"/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1981"/>
        <w:gridCol w:w="2250"/>
        <w:gridCol w:w="2063"/>
      </w:tblGrid>
      <w:tr w:rsidR="00795A42" w:rsidRPr="00BE6201" w14:paraId="4855CE5F" w14:textId="77777777" w:rsidTr="00E93F1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36C12" w14:textId="77777777" w:rsidR="00795A42" w:rsidRPr="00BE6201" w:rsidRDefault="00795A42" w:rsidP="00E93F16">
            <w:pPr>
              <w:jc w:val="both"/>
            </w:pPr>
            <w:r w:rsidRPr="00BE6201">
              <w:t>Calculul UVM pentru determinarea cantităţii de motorină</w:t>
            </w:r>
          </w:p>
        </w:tc>
      </w:tr>
      <w:tr w:rsidR="00795A42" w:rsidRPr="00BE6201" w14:paraId="4BE38471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F891" w14:textId="77777777" w:rsidR="00795A42" w:rsidRPr="00BE6201" w:rsidRDefault="00795A42" w:rsidP="00E93F16">
            <w:pPr>
              <w:jc w:val="center"/>
            </w:pPr>
            <w:r w:rsidRPr="00BE6201">
              <w:t>Specia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9549" w14:textId="77777777" w:rsidR="00795A42" w:rsidRPr="00BE6201" w:rsidRDefault="00795A42" w:rsidP="00E93F16">
            <w:pPr>
              <w:jc w:val="center"/>
            </w:pPr>
            <w:r w:rsidRPr="00BE6201">
              <w:t>Rata de conversie (UVM)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1FDB8" w14:textId="77777777" w:rsidR="00795A42" w:rsidRPr="00BE6201" w:rsidRDefault="00795A42" w:rsidP="00E93F16">
            <w:pPr>
              <w:jc w:val="center"/>
            </w:pPr>
            <w:r w:rsidRPr="00BE6201">
              <w:t>Efectivul rulat/mediu estimat anual de animale/păsări</w:t>
            </w:r>
          </w:p>
          <w:p w14:paraId="18DF3A69" w14:textId="77777777" w:rsidR="00795A42" w:rsidRPr="00BE6201" w:rsidRDefault="00795A42" w:rsidP="00E93F16">
            <w:pPr>
              <w:jc w:val="center"/>
            </w:pPr>
            <w:r w:rsidRPr="00BE6201">
              <w:rPr>
                <w:vertAlign w:val="superscript"/>
              </w:rPr>
              <w:t>(**)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9B52" w14:textId="77777777" w:rsidR="00795A42" w:rsidRPr="00BE6201" w:rsidRDefault="00795A42" w:rsidP="00E93F16">
            <w:pPr>
              <w:jc w:val="center"/>
            </w:pPr>
            <w:r w:rsidRPr="00BE6201">
              <w:t>Efectivul (UVM) pentru coloana (3)</w:t>
            </w:r>
          </w:p>
        </w:tc>
      </w:tr>
      <w:tr w:rsidR="00795A42" w:rsidRPr="00BE6201" w14:paraId="302D08C7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CC56E" w14:textId="77777777" w:rsidR="00795A42" w:rsidRPr="00BE6201" w:rsidRDefault="00795A42" w:rsidP="00E93F16">
            <w:pPr>
              <w:jc w:val="both"/>
            </w:pPr>
            <w:r w:rsidRPr="00BE6201">
              <w:t>Găini ouătoare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EF9C1" w14:textId="77777777" w:rsidR="00795A42" w:rsidRPr="00BE6201" w:rsidRDefault="00795A42" w:rsidP="00E93F16">
            <w:pPr>
              <w:jc w:val="both"/>
            </w:pPr>
            <w:r w:rsidRPr="00BE6201">
              <w:t>0,014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0576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C33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154FBE5C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6794F" w14:textId="77777777" w:rsidR="00795A42" w:rsidRPr="00BE6201" w:rsidRDefault="00795A42" w:rsidP="00E93F16">
            <w:pPr>
              <w:jc w:val="both"/>
            </w:pPr>
            <w:r w:rsidRPr="00BE6201">
              <w:t>Alte păsări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89C52" w14:textId="77777777" w:rsidR="00795A42" w:rsidRPr="00BE6201" w:rsidRDefault="00795A42" w:rsidP="00E93F16">
            <w:pPr>
              <w:jc w:val="both"/>
            </w:pPr>
            <w:r w:rsidRPr="00BE6201">
              <w:t>0,003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1E0B6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687A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9531554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67FFB" w14:textId="77777777" w:rsidR="00795A42" w:rsidRPr="00BE6201" w:rsidRDefault="00795A42" w:rsidP="00E93F16">
            <w:pPr>
              <w:jc w:val="both"/>
            </w:pPr>
            <w:r w:rsidRPr="00BE6201">
              <w:t>Total păsări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87F46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77805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43E9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4923C72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20DE" w14:textId="77777777" w:rsidR="00795A42" w:rsidRPr="00BE6201" w:rsidRDefault="00795A42" w:rsidP="00E93F16">
            <w:pPr>
              <w:jc w:val="both"/>
            </w:pPr>
            <w:r w:rsidRPr="00BE6201">
              <w:t>Scroafe reproducătoare &gt; 50 kg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7A6F5" w14:textId="77777777" w:rsidR="00795A42" w:rsidRPr="00BE6201" w:rsidRDefault="00795A42" w:rsidP="00E93F16">
            <w:pPr>
              <w:jc w:val="both"/>
            </w:pPr>
            <w:r w:rsidRPr="00BE6201">
              <w:t>0,5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CFBB0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08459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2E8C6F6D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5D3C1" w14:textId="77777777" w:rsidR="00795A42" w:rsidRPr="00BE6201" w:rsidRDefault="00795A42" w:rsidP="00E93F16">
            <w:pPr>
              <w:jc w:val="both"/>
            </w:pPr>
            <w:r w:rsidRPr="00BE6201">
              <w:t>Alte porcine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97400" w14:textId="77777777" w:rsidR="00795A42" w:rsidRPr="00BE6201" w:rsidRDefault="00795A42" w:rsidP="00E93F16">
            <w:pPr>
              <w:jc w:val="both"/>
            </w:pPr>
            <w:r w:rsidRPr="00BE6201">
              <w:t>0,3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3D229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21E2D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0068ADF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B8296" w14:textId="77777777" w:rsidR="00795A42" w:rsidRPr="00BE6201" w:rsidRDefault="00795A42" w:rsidP="00E93F16">
            <w:pPr>
              <w:jc w:val="both"/>
            </w:pPr>
            <w:r w:rsidRPr="00BE6201">
              <w:t>Total porcine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D941A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77A98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6E831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8A7F5AE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A7C94" w14:textId="77777777" w:rsidR="00795A42" w:rsidRPr="00BE6201" w:rsidRDefault="00795A42" w:rsidP="00E93F16">
            <w:pPr>
              <w:jc w:val="both"/>
            </w:pPr>
            <w:r w:rsidRPr="00BE6201">
              <w:t>Tauri, vaci şi alte bovine de mai mult de 2 ani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A255E" w14:textId="77777777" w:rsidR="00795A42" w:rsidRPr="00BE6201" w:rsidRDefault="00795A42" w:rsidP="00E93F16">
            <w:pPr>
              <w:jc w:val="both"/>
            </w:pPr>
            <w:r w:rsidRPr="00BE6201">
              <w:t>1,0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83455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C68A8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3CC0765C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0FC5" w14:textId="77777777" w:rsidR="00795A42" w:rsidRPr="00BE6201" w:rsidRDefault="00795A42" w:rsidP="00E93F16">
            <w:pPr>
              <w:jc w:val="both"/>
            </w:pPr>
            <w:r w:rsidRPr="00BE6201">
              <w:t>Bovine între 6 luni şi 2 ani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EC033" w14:textId="77777777" w:rsidR="00795A42" w:rsidRPr="00BE6201" w:rsidRDefault="00795A42" w:rsidP="00E93F16">
            <w:pPr>
              <w:jc w:val="both"/>
            </w:pPr>
            <w:r w:rsidRPr="00BE6201">
              <w:t>0,6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030E2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0051A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45FEB6F5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97EF0" w14:textId="77777777" w:rsidR="00795A42" w:rsidRPr="00BE6201" w:rsidRDefault="00795A42" w:rsidP="00E93F16">
            <w:pPr>
              <w:jc w:val="both"/>
            </w:pPr>
            <w:r w:rsidRPr="00BE6201">
              <w:t>Bovine de mai puţin de 6 luni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79D05" w14:textId="77777777" w:rsidR="00795A42" w:rsidRPr="00BE6201" w:rsidRDefault="00795A42" w:rsidP="00E93F16">
            <w:pPr>
              <w:jc w:val="both"/>
            </w:pPr>
            <w:r w:rsidRPr="00BE6201">
              <w:t>0,4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FAEDE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463A0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F8577A6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DB9EE" w14:textId="77777777" w:rsidR="00795A42" w:rsidRPr="00BE6201" w:rsidRDefault="00795A42" w:rsidP="00E93F16">
            <w:pPr>
              <w:jc w:val="both"/>
            </w:pPr>
            <w:r w:rsidRPr="00BE6201">
              <w:t>Total bovine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2D301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58449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0C3D4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12C914C0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C2120" w14:textId="77777777" w:rsidR="00795A42" w:rsidRPr="00BE6201" w:rsidRDefault="00795A42" w:rsidP="00E93F16">
            <w:pPr>
              <w:jc w:val="both"/>
            </w:pPr>
            <w:r w:rsidRPr="00BE6201">
              <w:t>Ovine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FB258" w14:textId="77777777" w:rsidR="00795A42" w:rsidRPr="00BE6201" w:rsidRDefault="00795A42" w:rsidP="00E93F16">
            <w:pPr>
              <w:jc w:val="both"/>
            </w:pPr>
            <w:r w:rsidRPr="00BE6201">
              <w:t>0,15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9E58F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88814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3C5C5663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DC70B" w14:textId="77777777" w:rsidR="00795A42" w:rsidRPr="00BE6201" w:rsidRDefault="00795A42" w:rsidP="00E93F16">
            <w:pPr>
              <w:jc w:val="both"/>
            </w:pPr>
            <w:r w:rsidRPr="00BE6201">
              <w:t>Caprine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9BACD" w14:textId="77777777" w:rsidR="00795A42" w:rsidRPr="00BE6201" w:rsidRDefault="00795A42" w:rsidP="00E93F16">
            <w:pPr>
              <w:jc w:val="both"/>
            </w:pPr>
            <w:r w:rsidRPr="00BE6201">
              <w:t>0,15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02117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2484B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  <w:tr w:rsidR="00795A42" w:rsidRPr="00BE6201" w14:paraId="6845CC46" w14:textId="77777777" w:rsidTr="00E93F16">
        <w:trPr>
          <w:tblCellSpacing w:w="0" w:type="dxa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AF872" w14:textId="77777777" w:rsidR="00795A42" w:rsidRPr="00BE6201" w:rsidRDefault="00795A42" w:rsidP="00E93F16">
            <w:pPr>
              <w:jc w:val="both"/>
            </w:pPr>
            <w:r w:rsidRPr="00BE6201">
              <w:t>TOTAL: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9F725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B1618" w14:textId="77777777" w:rsidR="00795A42" w:rsidRPr="00BE6201" w:rsidRDefault="00795A42" w:rsidP="00E93F16">
            <w:pPr>
              <w:jc w:val="both"/>
            </w:pPr>
            <w:r w:rsidRPr="00BE6201">
              <w:t>X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B4D6B" w14:textId="77777777" w:rsidR="00795A42" w:rsidRPr="00BE6201" w:rsidRDefault="00795A42" w:rsidP="00E93F16">
            <w:pPr>
              <w:jc w:val="both"/>
            </w:pPr>
            <w:r w:rsidRPr="00BE6201">
              <w:t> </w:t>
            </w:r>
          </w:p>
        </w:tc>
      </w:tr>
    </w:tbl>
    <w:p w14:paraId="164CDF67" w14:textId="77777777" w:rsidR="00BE6201" w:rsidRDefault="00BE6201" w:rsidP="00795A42">
      <w:pPr>
        <w:jc w:val="both"/>
        <w:rPr>
          <w:vertAlign w:val="superscript"/>
        </w:rPr>
      </w:pPr>
    </w:p>
    <w:p w14:paraId="470CA15F" w14:textId="77777777" w:rsidR="00BE6201" w:rsidRDefault="00BE6201" w:rsidP="00795A42">
      <w:pPr>
        <w:jc w:val="both"/>
        <w:rPr>
          <w:vertAlign w:val="superscript"/>
        </w:rPr>
      </w:pPr>
    </w:p>
    <w:p w14:paraId="31D7AE12" w14:textId="77777777" w:rsidR="00BE6201" w:rsidRDefault="00BE6201" w:rsidP="00795A42">
      <w:pPr>
        <w:jc w:val="both"/>
        <w:rPr>
          <w:vertAlign w:val="superscript"/>
        </w:rPr>
      </w:pPr>
    </w:p>
    <w:p w14:paraId="6B7F95A1" w14:textId="77777777" w:rsidR="00BE6201" w:rsidRDefault="00BE6201" w:rsidP="00795A42">
      <w:pPr>
        <w:jc w:val="both"/>
        <w:rPr>
          <w:vertAlign w:val="superscript"/>
        </w:rPr>
      </w:pPr>
    </w:p>
    <w:p w14:paraId="38C58C32" w14:textId="77777777" w:rsidR="00BE6201" w:rsidRDefault="00BE6201" w:rsidP="00795A42">
      <w:pPr>
        <w:jc w:val="both"/>
        <w:rPr>
          <w:vertAlign w:val="superscript"/>
        </w:rPr>
      </w:pPr>
    </w:p>
    <w:p w14:paraId="5526057A" w14:textId="77777777" w:rsidR="00BE6201" w:rsidRDefault="00BE6201" w:rsidP="00795A42">
      <w:pPr>
        <w:jc w:val="both"/>
        <w:rPr>
          <w:vertAlign w:val="superscript"/>
        </w:rPr>
      </w:pPr>
    </w:p>
    <w:p w14:paraId="3AFF28D1" w14:textId="77777777" w:rsidR="00BE6201" w:rsidRDefault="00BE6201" w:rsidP="00795A42">
      <w:pPr>
        <w:jc w:val="both"/>
        <w:rPr>
          <w:vertAlign w:val="superscript"/>
        </w:rPr>
      </w:pPr>
    </w:p>
    <w:p w14:paraId="58BA816E" w14:textId="2EACECA4" w:rsidR="00795A42" w:rsidRPr="00BE6201" w:rsidRDefault="00795A42" w:rsidP="00795A42">
      <w:pPr>
        <w:jc w:val="both"/>
      </w:pPr>
      <w:r w:rsidRPr="00BE6201">
        <w:rPr>
          <w:vertAlign w:val="superscript"/>
        </w:rPr>
        <w:lastRenderedPageBreak/>
        <w:t>(**)</w:t>
      </w:r>
      <w:r w:rsidRPr="00BE6201">
        <w:t xml:space="preserve"> Efectivul mediu estimat annual se calculează după formula:</w:t>
      </w:r>
    </w:p>
    <w:tbl>
      <w:tblPr>
        <w:tblW w:w="10073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098"/>
        <w:gridCol w:w="894"/>
        <w:gridCol w:w="1436"/>
        <w:gridCol w:w="894"/>
        <w:gridCol w:w="1620"/>
        <w:gridCol w:w="1386"/>
        <w:gridCol w:w="940"/>
      </w:tblGrid>
      <w:tr w:rsidR="00795A42" w:rsidRPr="00BE6201" w14:paraId="4D4D314D" w14:textId="77777777" w:rsidTr="00795A42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BE4BE" w14:textId="77777777" w:rsidR="00795A42" w:rsidRPr="00BE6201" w:rsidRDefault="00795A42" w:rsidP="00E93F16">
            <w:r w:rsidRPr="00BE6201">
              <w:t>Specia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2F08" w14:textId="77777777" w:rsidR="00795A42" w:rsidRPr="00BE6201" w:rsidRDefault="00795A42" w:rsidP="00E93F16">
            <w:r w:rsidRPr="00BE6201">
              <w:t>Efectiv la începutul perioadei</w:t>
            </w:r>
            <w:r w:rsidRPr="00BE6201">
              <w:br/>
              <w:t>(cap.)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00FDD" w14:textId="77777777" w:rsidR="00795A42" w:rsidRPr="00BE6201" w:rsidRDefault="00795A42" w:rsidP="00E93F16">
            <w:r w:rsidRPr="00BE6201">
              <w:t>Total intrări</w:t>
            </w:r>
            <w:r w:rsidRPr="00BE6201">
              <w:br/>
              <w:t>(cap.)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D4F7A" w14:textId="77777777" w:rsidR="00795A42" w:rsidRPr="00BE6201" w:rsidRDefault="00795A42" w:rsidP="00E93F16">
            <w:r w:rsidRPr="00BE6201">
              <w:t>Efectiv iniţial plus intrări</w:t>
            </w:r>
            <w:r w:rsidRPr="00BE6201">
              <w:br/>
              <w:t>(cap.)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ECC04" w14:textId="77777777" w:rsidR="00795A42" w:rsidRPr="00BE6201" w:rsidRDefault="00795A42" w:rsidP="00E93F16">
            <w:r w:rsidRPr="00BE6201">
              <w:t>Total ieşiri (cap.)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5A758" w14:textId="77777777" w:rsidR="00795A42" w:rsidRPr="00BE6201" w:rsidRDefault="00795A42" w:rsidP="00E93F16">
            <w:r w:rsidRPr="00BE6201">
              <w:t>Efectiv la sfârşitul perioadei</w:t>
            </w:r>
            <w:r w:rsidRPr="00BE6201">
              <w:br/>
              <w:t>(cap.)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1B867" w14:textId="77777777" w:rsidR="00795A42" w:rsidRPr="00BE6201" w:rsidRDefault="00795A42" w:rsidP="00E93F16">
            <w:r w:rsidRPr="00BE6201">
              <w:t>Zile animale furajate anual</w:t>
            </w:r>
            <w:r w:rsidRPr="00BE6201">
              <w:br/>
              <w:t>(zaf)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34A9" w14:textId="77777777" w:rsidR="00795A42" w:rsidRPr="00BE6201" w:rsidRDefault="00795A42" w:rsidP="00E93F16">
            <w:r w:rsidRPr="00BE6201">
              <w:t>Efectivul</w:t>
            </w:r>
            <w:r w:rsidRPr="00BE6201">
              <w:br/>
              <w:t>mediu anual</w:t>
            </w:r>
          </w:p>
        </w:tc>
      </w:tr>
      <w:tr w:rsidR="00795A42" w:rsidRPr="00BE6201" w14:paraId="4166203F" w14:textId="77777777" w:rsidTr="00795A42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4532" w14:textId="77777777" w:rsidR="00795A42" w:rsidRPr="00BE6201" w:rsidRDefault="00795A42" w:rsidP="00E93F16">
            <w:r w:rsidRPr="00BE6201">
              <w:t>Bov.peste 2 ani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04A0F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5F273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E6D1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DACE1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DFC1F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F692" w14:textId="77777777" w:rsidR="00795A42" w:rsidRPr="00BE6201" w:rsidRDefault="00795A42" w:rsidP="00E93F16">
            <w:r w:rsidRPr="00BE6201"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9198D" w14:textId="77777777" w:rsidR="00795A42" w:rsidRPr="00BE6201" w:rsidRDefault="00795A42" w:rsidP="00E93F16">
            <w:r w:rsidRPr="00BE6201">
              <w:t> </w:t>
            </w:r>
          </w:p>
        </w:tc>
      </w:tr>
      <w:tr w:rsidR="00795A42" w:rsidRPr="00BE6201" w14:paraId="32EB7CF0" w14:textId="77777777" w:rsidTr="00795A42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EB8E" w14:textId="77777777" w:rsidR="00795A42" w:rsidRPr="00BE6201" w:rsidRDefault="00795A42" w:rsidP="00E93F16">
            <w:r w:rsidRPr="00BE6201">
              <w:t>Bov.6 luni-2 ani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C51D1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BB7B6" w14:textId="77777777" w:rsidR="00795A42" w:rsidRPr="00BE6201" w:rsidRDefault="00795A42" w:rsidP="00E93F16"/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39377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D079B" w14:textId="77777777" w:rsidR="00795A42" w:rsidRPr="00BE6201" w:rsidRDefault="00795A42" w:rsidP="00E93F16"/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9BB2B" w14:textId="77777777" w:rsidR="00795A42" w:rsidRPr="00BE6201" w:rsidRDefault="00795A42" w:rsidP="00E93F16"/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E5630" w14:textId="77777777" w:rsidR="00795A42" w:rsidRPr="00BE6201" w:rsidRDefault="00795A42" w:rsidP="00E93F16"/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D22C3" w14:textId="77777777" w:rsidR="00795A42" w:rsidRPr="00BE6201" w:rsidRDefault="00795A42" w:rsidP="00E93F16"/>
        </w:tc>
      </w:tr>
      <w:tr w:rsidR="00795A42" w:rsidRPr="00BE6201" w14:paraId="24E408CE" w14:textId="77777777" w:rsidTr="00795A42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E4D3" w14:textId="77777777" w:rsidR="00795A42" w:rsidRPr="00BE6201" w:rsidRDefault="00795A42" w:rsidP="00E93F16">
            <w:r w:rsidRPr="00BE6201">
              <w:t>Bov.sub 6 luni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19C5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4700" w14:textId="77777777" w:rsidR="00795A42" w:rsidRPr="00BE6201" w:rsidRDefault="00795A42" w:rsidP="00E93F16"/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899D3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210CA" w14:textId="77777777" w:rsidR="00795A42" w:rsidRPr="00BE6201" w:rsidRDefault="00795A42" w:rsidP="00E93F16"/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AE6C1" w14:textId="77777777" w:rsidR="00795A42" w:rsidRPr="00BE6201" w:rsidRDefault="00795A42" w:rsidP="00E93F16"/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35DFF" w14:textId="77777777" w:rsidR="00795A42" w:rsidRPr="00BE6201" w:rsidRDefault="00795A42" w:rsidP="00E93F16"/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9B7FC" w14:textId="77777777" w:rsidR="00795A42" w:rsidRPr="00BE6201" w:rsidRDefault="00795A42" w:rsidP="00E93F16"/>
        </w:tc>
      </w:tr>
      <w:tr w:rsidR="00795A42" w:rsidRPr="00BE6201" w14:paraId="564672E0" w14:textId="77777777" w:rsidTr="00795A42">
        <w:trPr>
          <w:trHeight w:val="350"/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918A" w14:textId="77777777" w:rsidR="00795A42" w:rsidRPr="00BE6201" w:rsidRDefault="00795A42" w:rsidP="00E93F16">
            <w:r w:rsidRPr="00BE6201">
              <w:t>Ovine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38A5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7DFCC" w14:textId="77777777" w:rsidR="00795A42" w:rsidRPr="00BE6201" w:rsidRDefault="00795A42" w:rsidP="00E93F16"/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13E06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2666" w14:textId="77777777" w:rsidR="00795A42" w:rsidRPr="00BE6201" w:rsidRDefault="00795A42" w:rsidP="00E93F16"/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F60F" w14:textId="77777777" w:rsidR="00795A42" w:rsidRPr="00BE6201" w:rsidRDefault="00795A42" w:rsidP="00E93F16"/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A9F0" w14:textId="77777777" w:rsidR="00795A42" w:rsidRPr="00BE6201" w:rsidRDefault="00795A42" w:rsidP="00E93F16"/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E5603" w14:textId="77777777" w:rsidR="00795A42" w:rsidRPr="00BE6201" w:rsidRDefault="00795A42" w:rsidP="00E93F16"/>
        </w:tc>
      </w:tr>
      <w:tr w:rsidR="00795A42" w:rsidRPr="00BE6201" w14:paraId="2D5F957C" w14:textId="77777777" w:rsidTr="00795A42">
        <w:trPr>
          <w:tblCellSpacing w:w="0" w:type="dxa"/>
        </w:trPr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E7A5" w14:textId="77777777" w:rsidR="00795A42" w:rsidRPr="00BE6201" w:rsidRDefault="00795A42" w:rsidP="00E93F16">
            <w:r w:rsidRPr="00BE6201">
              <w:t>Caprine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090D7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1512A" w14:textId="77777777" w:rsidR="00795A42" w:rsidRPr="00BE6201" w:rsidRDefault="00795A42" w:rsidP="00E93F16"/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36F8E" w14:textId="77777777" w:rsidR="00795A42" w:rsidRPr="00BE6201" w:rsidRDefault="00795A42" w:rsidP="00E93F16"/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B7660" w14:textId="77777777" w:rsidR="00795A42" w:rsidRPr="00BE6201" w:rsidRDefault="00795A42" w:rsidP="00E93F16"/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907E8" w14:textId="77777777" w:rsidR="00795A42" w:rsidRPr="00BE6201" w:rsidRDefault="00795A42" w:rsidP="00E93F16"/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1309D" w14:textId="77777777" w:rsidR="00795A42" w:rsidRPr="00BE6201" w:rsidRDefault="00795A42" w:rsidP="00E93F16"/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C1647" w14:textId="77777777" w:rsidR="00795A42" w:rsidRPr="00BE6201" w:rsidRDefault="00795A42" w:rsidP="00E93F16"/>
        </w:tc>
      </w:tr>
    </w:tbl>
    <w:p w14:paraId="3C630DA9" w14:textId="6A1617DE" w:rsidR="00795A42" w:rsidRPr="00BE6201" w:rsidRDefault="00795A42" w:rsidP="00795A42">
      <w:pPr>
        <w:jc w:val="both"/>
      </w:pPr>
      <w:bookmarkStart w:id="8" w:name="do|ax1^5|pa17"/>
      <w:bookmarkStart w:id="9" w:name="do|ax1^5|pa18"/>
      <w:bookmarkEnd w:id="8"/>
      <w:bookmarkEnd w:id="9"/>
      <w:r w:rsidRPr="00BE6201">
        <w:t>zaf anual = a + b - c</w:t>
      </w:r>
    </w:p>
    <w:p w14:paraId="3F0FEF86" w14:textId="77777777" w:rsidR="00795A42" w:rsidRPr="00BE6201" w:rsidRDefault="00795A42" w:rsidP="00795A42">
      <w:pPr>
        <w:jc w:val="both"/>
      </w:pPr>
      <w:bookmarkStart w:id="10" w:name="do|ax1^5|pa19"/>
      <w:bookmarkEnd w:id="10"/>
      <w:r w:rsidRPr="00BE6201">
        <w:t>a = efectivul de animale de la începutul anului x 365</w:t>
      </w:r>
    </w:p>
    <w:p w14:paraId="6164CD6E" w14:textId="77777777" w:rsidR="00795A42" w:rsidRPr="00BE6201" w:rsidRDefault="00795A42" w:rsidP="00795A42">
      <w:pPr>
        <w:jc w:val="both"/>
      </w:pPr>
      <w:bookmarkStart w:id="11" w:name="do|ax1^5|pa20"/>
      <w:bookmarkEnd w:id="11"/>
      <w:r w:rsidRPr="00BE6201">
        <w:t>b = total intrări în an - capete x 1/2 din nr. zile din an (365)</w:t>
      </w:r>
    </w:p>
    <w:p w14:paraId="7329E86C" w14:textId="77777777" w:rsidR="00795A42" w:rsidRPr="00BE6201" w:rsidRDefault="00795A42" w:rsidP="00795A42">
      <w:pPr>
        <w:jc w:val="both"/>
      </w:pPr>
      <w:bookmarkStart w:id="12" w:name="do|ax1^5|pa21"/>
      <w:bookmarkEnd w:id="12"/>
      <w:r w:rsidRPr="00BE6201">
        <w:t>c = total ieşiri în an - capete x 1/2 din nr. zile din an (365)</w:t>
      </w:r>
    </w:p>
    <w:p w14:paraId="29C673EB" w14:textId="77777777" w:rsidR="00795A42" w:rsidRPr="00BE6201" w:rsidRDefault="00795A42" w:rsidP="00795A42">
      <w:pPr>
        <w:jc w:val="both"/>
        <w:rPr>
          <w:color w:val="000000"/>
        </w:rPr>
      </w:pPr>
      <w:r w:rsidRPr="00BE6201">
        <w:rPr>
          <w:color w:val="000000"/>
        </w:rPr>
        <w:t>Pentru a calcula ZAF atunci când la începutul anului nu sunt efective în exploatație se ia în considerare, efectivul primei populări.</w:t>
      </w:r>
    </w:p>
    <w:p w14:paraId="3D59BB70" w14:textId="77777777" w:rsidR="00795A42" w:rsidRPr="00BE6201" w:rsidRDefault="00795A42" w:rsidP="00795A42">
      <w:pPr>
        <w:jc w:val="both"/>
      </w:pPr>
      <w:bookmarkStart w:id="13" w:name="do|ax1^5|pa22"/>
      <w:bookmarkEnd w:id="13"/>
      <w:r w:rsidRPr="00BE6201">
        <w:t>Efectivul mediu anual = zaf anual/365</w:t>
      </w:r>
    </w:p>
    <w:p w14:paraId="4AAA5742" w14:textId="77777777" w:rsidR="00795A42" w:rsidRPr="00BE6201" w:rsidRDefault="00795A42" w:rsidP="00795A42">
      <w:pPr>
        <w:jc w:val="both"/>
      </w:pPr>
    </w:p>
    <w:p w14:paraId="03E256CC" w14:textId="77777777" w:rsidR="00795A42" w:rsidRPr="00BE6201" w:rsidRDefault="00795A42" w:rsidP="00795A42">
      <w:pPr>
        <w:jc w:val="both"/>
      </w:pPr>
      <w:r w:rsidRPr="00BE6201">
        <w:rPr>
          <w:vertAlign w:val="superscript"/>
        </w:rPr>
        <w:t>(**)</w:t>
      </w:r>
      <w:r w:rsidRPr="00BE6201">
        <w:t xml:space="preserve"> Efectivul rulat estimat anual se calculează după formula:</w:t>
      </w:r>
    </w:p>
    <w:tbl>
      <w:tblPr>
        <w:tblW w:w="842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1259"/>
        <w:gridCol w:w="1441"/>
        <w:gridCol w:w="1572"/>
        <w:gridCol w:w="1308"/>
        <w:gridCol w:w="1763"/>
      </w:tblGrid>
      <w:tr w:rsidR="00795A42" w:rsidRPr="00BE6201" w14:paraId="5FDB0914" w14:textId="77777777" w:rsidTr="00E93F16">
        <w:trPr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7C025" w14:textId="77777777" w:rsidR="00795A42" w:rsidRPr="00BE6201" w:rsidRDefault="00795A42" w:rsidP="00E93F16">
            <w:r w:rsidRPr="00BE6201">
              <w:t>Specia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47FA" w14:textId="77777777" w:rsidR="00795A42" w:rsidRPr="00BE6201" w:rsidRDefault="00795A42" w:rsidP="00E93F16">
            <w:r w:rsidRPr="00BE6201">
              <w:t>Efectiv la începutul perioadei</w:t>
            </w:r>
            <w:r w:rsidRPr="00BE6201">
              <w:br/>
              <w:t>(cap.)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CF119" w14:textId="77777777" w:rsidR="00795A42" w:rsidRPr="00BE6201" w:rsidRDefault="00795A42" w:rsidP="00E93F16">
            <w:r w:rsidRPr="00BE6201">
              <w:t>Total intrări</w:t>
            </w:r>
            <w:r w:rsidRPr="00BE6201">
              <w:br/>
              <w:t>(cap.)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3D86" w14:textId="77777777" w:rsidR="00795A42" w:rsidRPr="00BE6201" w:rsidRDefault="00795A42" w:rsidP="00E93F16">
            <w:r w:rsidRPr="00BE6201">
              <w:t>Efectiv iniţial plus intrări</w:t>
            </w:r>
            <w:r w:rsidRPr="00BE6201">
              <w:br/>
              <w:t>(cap.)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717AA" w14:textId="77777777" w:rsidR="00795A42" w:rsidRPr="00BE6201" w:rsidRDefault="00795A42" w:rsidP="00E93F16">
            <w:r w:rsidRPr="00BE6201">
              <w:t>Total ieşiri prin mortalități (cap.)</w:t>
            </w: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3DABC" w14:textId="77777777" w:rsidR="00795A42" w:rsidRPr="00BE6201" w:rsidRDefault="00795A42" w:rsidP="00E93F16">
            <w:r w:rsidRPr="00BE6201">
              <w:t>Efectiv rulat la sfârşitul perioadei</w:t>
            </w:r>
            <w:r w:rsidRPr="00BE6201">
              <w:br/>
              <w:t>(cap.)</w:t>
            </w:r>
          </w:p>
        </w:tc>
      </w:tr>
      <w:tr w:rsidR="00795A42" w:rsidRPr="00BE6201" w14:paraId="71378936" w14:textId="77777777" w:rsidTr="00E93F16">
        <w:trPr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8399A" w14:textId="77777777" w:rsidR="00795A42" w:rsidRPr="00BE6201" w:rsidRDefault="00795A42" w:rsidP="00E93F16">
            <w:r w:rsidRPr="00BE6201">
              <w:t>Pasari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6B404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ED05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5C47D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FC9EC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24CC2" w14:textId="77777777" w:rsidR="00795A42" w:rsidRPr="00BE6201" w:rsidRDefault="00795A42" w:rsidP="00E93F16">
            <w:pPr>
              <w:rPr>
                <w:color w:val="00B050"/>
              </w:rPr>
            </w:pPr>
          </w:p>
        </w:tc>
      </w:tr>
      <w:tr w:rsidR="00795A42" w:rsidRPr="00BE6201" w14:paraId="0438D350" w14:textId="77777777" w:rsidTr="00E93F16">
        <w:trPr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DB8B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E5850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EAF6F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CFBE8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8D12C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D28F4" w14:textId="77777777" w:rsidR="00795A42" w:rsidRPr="00BE6201" w:rsidRDefault="00795A42" w:rsidP="00E93F16">
            <w:pPr>
              <w:rPr>
                <w:color w:val="00B050"/>
              </w:rPr>
            </w:pPr>
          </w:p>
        </w:tc>
      </w:tr>
      <w:tr w:rsidR="00795A42" w:rsidRPr="00BE6201" w14:paraId="3C77068F" w14:textId="77777777" w:rsidTr="00E93F16">
        <w:trPr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F6028" w14:textId="77777777" w:rsidR="00795A42" w:rsidRPr="00BE6201" w:rsidRDefault="00795A42" w:rsidP="00E93F16">
            <w:r w:rsidRPr="00BE6201">
              <w:t>Porci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8ABEE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BBA7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C89D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40BCB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56601" w14:textId="77777777" w:rsidR="00795A42" w:rsidRPr="00BE6201" w:rsidRDefault="00795A42" w:rsidP="00E93F16">
            <w:pPr>
              <w:rPr>
                <w:color w:val="00B050"/>
              </w:rPr>
            </w:pPr>
          </w:p>
        </w:tc>
      </w:tr>
      <w:tr w:rsidR="00795A42" w:rsidRPr="00BE6201" w14:paraId="12D788FB" w14:textId="77777777" w:rsidTr="00E93F16">
        <w:trPr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7FC1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8E6DA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D2DEF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80384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BA2B0" w14:textId="77777777" w:rsidR="00795A42" w:rsidRPr="00BE6201" w:rsidRDefault="00795A42" w:rsidP="00E93F16">
            <w:pPr>
              <w:rPr>
                <w:color w:val="00B050"/>
              </w:rPr>
            </w:pPr>
          </w:p>
        </w:tc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D1B93" w14:textId="77777777" w:rsidR="00795A42" w:rsidRPr="00BE6201" w:rsidRDefault="00795A42" w:rsidP="00E93F16">
            <w:pPr>
              <w:rPr>
                <w:color w:val="00B050"/>
              </w:rPr>
            </w:pPr>
          </w:p>
        </w:tc>
      </w:tr>
    </w:tbl>
    <w:p w14:paraId="63F34073" w14:textId="77777777" w:rsidR="00795A42" w:rsidRPr="00BE6201" w:rsidRDefault="00795A42" w:rsidP="00795A42">
      <w:pPr>
        <w:jc w:val="both"/>
      </w:pPr>
    </w:p>
    <w:p w14:paraId="371E9FBE" w14:textId="77777777" w:rsidR="00795A42" w:rsidRPr="00BE6201" w:rsidRDefault="00795A42" w:rsidP="00795A42">
      <w:pPr>
        <w:jc w:val="both"/>
      </w:pPr>
      <w:r w:rsidRPr="00BE6201">
        <w:t>a = efectivul de animale de la începutul anului</w:t>
      </w:r>
    </w:p>
    <w:p w14:paraId="2CE31A0F" w14:textId="77777777" w:rsidR="00795A42" w:rsidRPr="00BE6201" w:rsidRDefault="00795A42" w:rsidP="00795A42">
      <w:pPr>
        <w:jc w:val="both"/>
      </w:pPr>
      <w:r w:rsidRPr="00BE6201">
        <w:t xml:space="preserve">b = total intrări în an </w:t>
      </w:r>
    </w:p>
    <w:p w14:paraId="1F6B89B8" w14:textId="77777777" w:rsidR="00795A42" w:rsidRPr="00BE6201" w:rsidRDefault="00795A42" w:rsidP="00795A42">
      <w:pPr>
        <w:jc w:val="both"/>
      </w:pPr>
      <w:r w:rsidRPr="00BE6201">
        <w:t xml:space="preserve">c = total ieşiri prin mortalități în an </w:t>
      </w:r>
    </w:p>
    <w:p w14:paraId="7B8F0A44" w14:textId="77777777" w:rsidR="00795A42" w:rsidRPr="00BE6201" w:rsidRDefault="00795A42" w:rsidP="00795A42">
      <w:pPr>
        <w:jc w:val="both"/>
      </w:pPr>
      <w:r w:rsidRPr="00BE6201">
        <w:t>Efectivul rulat anual = a + b – c</w:t>
      </w:r>
    </w:p>
    <w:p w14:paraId="3989DC46" w14:textId="77777777" w:rsidR="00795A42" w:rsidRPr="00BE6201" w:rsidRDefault="00795A42" w:rsidP="00795A42">
      <w:pPr>
        <w:jc w:val="both"/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795A42" w:rsidRPr="00BE6201" w14:paraId="7F3A215C" w14:textId="77777777" w:rsidTr="00E93F1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42FC9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Ratele de conversie a animalelor în unităţi vită mare (UVM)</w:t>
            </w:r>
          </w:p>
        </w:tc>
      </w:tr>
      <w:tr w:rsidR="00795A42" w:rsidRPr="00BE6201" w14:paraId="5104F4D1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EC3A0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Tauri, vaci şi alte bovine de mai mult de 2 ani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BF0B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1,0 UVM</w:t>
            </w:r>
          </w:p>
        </w:tc>
      </w:tr>
      <w:tr w:rsidR="00795A42" w:rsidRPr="00BE6201" w14:paraId="526A0A71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0DE60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Bovine între 6 luni şi 2 ani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FEAA8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0,6 UVM</w:t>
            </w:r>
          </w:p>
        </w:tc>
      </w:tr>
      <w:tr w:rsidR="00795A42" w:rsidRPr="00BE6201" w14:paraId="523D3437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F81F8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Bovine de mai puţin de 6 luni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9D6AB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0,4 UVM</w:t>
            </w:r>
          </w:p>
        </w:tc>
      </w:tr>
      <w:tr w:rsidR="00795A42" w:rsidRPr="00BE6201" w14:paraId="47F1D944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8F082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Ovine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F6C7E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0,15 UVM</w:t>
            </w:r>
          </w:p>
        </w:tc>
      </w:tr>
      <w:tr w:rsidR="00795A42" w:rsidRPr="00BE6201" w14:paraId="0205D78D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8E816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Caprine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5A6D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0,15 UVM</w:t>
            </w:r>
          </w:p>
        </w:tc>
      </w:tr>
      <w:tr w:rsidR="00795A42" w:rsidRPr="00BE6201" w14:paraId="5460DF06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AE86E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Scroafe reproducătoare &gt; 50 kg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3A43F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0,5 UVM</w:t>
            </w:r>
          </w:p>
        </w:tc>
      </w:tr>
      <w:tr w:rsidR="00795A42" w:rsidRPr="00BE6201" w14:paraId="0292260C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8D6BA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Alte porcine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2667A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0,3 UVM</w:t>
            </w:r>
          </w:p>
        </w:tc>
      </w:tr>
      <w:tr w:rsidR="00795A42" w:rsidRPr="00BE6201" w14:paraId="79350007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A5807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Găini ouătoare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FCAD4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0,014 UVM</w:t>
            </w:r>
          </w:p>
        </w:tc>
      </w:tr>
      <w:tr w:rsidR="00795A42" w:rsidRPr="00BE6201" w14:paraId="711DC584" w14:textId="77777777" w:rsidTr="00E93F1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04A8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Alte păsări</w:t>
            </w:r>
            <w:r w:rsidRPr="00BE6201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5B1A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</w:rPr>
              <w:t>0,003 UVM</w:t>
            </w:r>
          </w:p>
        </w:tc>
      </w:tr>
      <w:tr w:rsidR="00795A42" w:rsidRPr="00BE6201" w14:paraId="1887D059" w14:textId="77777777" w:rsidTr="00E93F1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F52CA" w14:textId="77777777" w:rsidR="00795A42" w:rsidRPr="00BE6201" w:rsidRDefault="00795A42" w:rsidP="00E93F16">
            <w:pPr>
              <w:jc w:val="both"/>
              <w:rPr>
                <w:sz w:val="20"/>
                <w:szCs w:val="20"/>
              </w:rPr>
            </w:pPr>
            <w:r w:rsidRPr="00BE6201">
              <w:rPr>
                <w:sz w:val="20"/>
                <w:szCs w:val="20"/>
                <w:vertAlign w:val="superscript"/>
              </w:rPr>
              <w:t>*)</w:t>
            </w:r>
            <w:r w:rsidRPr="00BE6201">
              <w:rPr>
                <w:sz w:val="20"/>
                <w:szCs w:val="20"/>
              </w:rPr>
              <w:t xml:space="preserve"> Această rată de conversie poate fi mărită pe baza unor dovezi ştiinţifice care trebuie explicate şi justificate temeinic în programele de dezvoltare rurală.</w:t>
            </w:r>
          </w:p>
        </w:tc>
      </w:tr>
    </w:tbl>
    <w:p w14:paraId="2D50AC51" w14:textId="4ACFC34D" w:rsidR="00795A42" w:rsidRPr="00BE6201" w:rsidRDefault="00795A42" w:rsidP="00795A42">
      <w:pPr>
        <w:jc w:val="both"/>
      </w:pPr>
      <w:r w:rsidRPr="00BE6201">
        <w:t>Data ..............................</w:t>
      </w:r>
    </w:p>
    <w:p w14:paraId="0AEF6BEE" w14:textId="77777777" w:rsidR="00795A42" w:rsidRPr="00BE6201" w:rsidRDefault="00795A42" w:rsidP="00795A42">
      <w:pPr>
        <w:jc w:val="both"/>
      </w:pPr>
      <w:r w:rsidRPr="00BE6201">
        <w:t>Numele şi prenumele ..............................</w:t>
      </w:r>
    </w:p>
    <w:p w14:paraId="1E0C4E66" w14:textId="77777777" w:rsidR="00795A42" w:rsidRPr="00BE6201" w:rsidRDefault="00795A42" w:rsidP="00795A42">
      <w:pPr>
        <w:jc w:val="both"/>
      </w:pPr>
      <w:r w:rsidRPr="00BE6201">
        <w:t>Funcţia .......................... (administrator, reprezentant legal, după caz) .............................</w:t>
      </w:r>
    </w:p>
    <w:p w14:paraId="3D3668A3" w14:textId="3D4123B1" w:rsidR="00795A42" w:rsidRPr="00BE6201" w:rsidRDefault="00795A42" w:rsidP="00BE6201">
      <w:pPr>
        <w:jc w:val="both"/>
      </w:pPr>
      <w:r w:rsidRPr="00BE6201">
        <w:t>Semnătura şi ştampila, după caz ...................................</w:t>
      </w:r>
    </w:p>
    <w:p w14:paraId="785D4AEC" w14:textId="77777777" w:rsidR="00BE6201" w:rsidRPr="00BE6201" w:rsidRDefault="00BE6201"/>
    <w:sectPr w:rsidR="00BE6201" w:rsidRPr="00BE6201" w:rsidSect="00795A42">
      <w:pgSz w:w="11906" w:h="16838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42"/>
    <w:rsid w:val="00795A42"/>
    <w:rsid w:val="00BE6201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1FE8"/>
  <w15:chartTrackingRefBased/>
  <w15:docId w15:val="{CAAFFD5D-9FBB-4F1A-BD43-102AE9A0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42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A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A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A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A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A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A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A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A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A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A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A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A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A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A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A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A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</dc:creator>
  <cp:keywords/>
  <dc:description/>
  <cp:lastModifiedBy>Maria Pop</cp:lastModifiedBy>
  <cp:revision>2</cp:revision>
  <dcterms:created xsi:type="dcterms:W3CDTF">2025-10-23T06:38:00Z</dcterms:created>
  <dcterms:modified xsi:type="dcterms:W3CDTF">2025-10-23T06:38:00Z</dcterms:modified>
</cp:coreProperties>
</file>